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8D" w:rsidRPr="005E198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</w:t>
      </w:r>
    </w:p>
    <w:p w:rsidR="005E198D" w:rsidRPr="005E198D" w:rsidRDefault="005E198D" w:rsidP="005E198D">
      <w:pPr>
        <w:shd w:val="clear" w:color="auto" w:fill="FFFFFF"/>
        <w:autoSpaceDE w:val="0"/>
        <w:autoSpaceDN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198D">
        <w:rPr>
          <w:rFonts w:ascii="Times New Roman" w:hAnsi="Times New Roman" w:cs="Times New Roman"/>
          <w:bCs/>
          <w:color w:val="000000"/>
          <w:sz w:val="28"/>
          <w:szCs w:val="28"/>
        </w:rPr>
        <w:t>Бюджетное  общеобразовательное учреждение</w:t>
      </w:r>
    </w:p>
    <w:p w:rsidR="005E198D" w:rsidRPr="005E198D" w:rsidRDefault="005E198D" w:rsidP="005E198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198D">
        <w:rPr>
          <w:rFonts w:ascii="Times New Roman" w:hAnsi="Times New Roman" w:cs="Times New Roman"/>
          <w:sz w:val="28"/>
          <w:szCs w:val="28"/>
        </w:rPr>
        <w:t xml:space="preserve">     «Междуреченская СРЕДНЯЯ ОБЩЕОБРАЗОВАТЕЛЬНАЯ ШКОЛА»</w:t>
      </w:r>
    </w:p>
    <w:p w:rsidR="005E198D" w:rsidRPr="005E198D" w:rsidRDefault="005E198D" w:rsidP="005E198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E198D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5E198D" w:rsidRPr="005E198D" w:rsidRDefault="005E198D" w:rsidP="005E198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E198D" w:rsidRPr="005E198D" w:rsidRDefault="005E198D" w:rsidP="005E198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1276"/>
        <w:gridCol w:w="3969"/>
      </w:tblGrid>
      <w:tr w:rsidR="005E198D" w:rsidRPr="005E198D" w:rsidTr="0084728D">
        <w:tc>
          <w:tcPr>
            <w:tcW w:w="4536" w:type="dxa"/>
          </w:tcPr>
          <w:p w:rsidR="005E198D" w:rsidRPr="005E198D" w:rsidRDefault="005E198D" w:rsidP="0084728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8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E198D" w:rsidRPr="005E198D" w:rsidRDefault="005E198D" w:rsidP="0084728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8D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5E198D" w:rsidRPr="005E198D" w:rsidRDefault="005E198D" w:rsidP="0084728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8D">
              <w:rPr>
                <w:rFonts w:ascii="Times New Roman" w:hAnsi="Times New Roman" w:cs="Times New Roman"/>
                <w:sz w:val="28"/>
                <w:szCs w:val="28"/>
              </w:rPr>
              <w:t>_________/ Баширова Д.Б</w:t>
            </w:r>
          </w:p>
          <w:p w:rsidR="005E198D" w:rsidRPr="005E198D" w:rsidRDefault="005E198D" w:rsidP="0084728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8D">
              <w:rPr>
                <w:rFonts w:ascii="Times New Roman" w:hAnsi="Times New Roman" w:cs="Times New Roman"/>
                <w:sz w:val="28"/>
                <w:szCs w:val="28"/>
              </w:rPr>
              <w:t>от «30» 08. 202</w:t>
            </w:r>
            <w:r w:rsidR="005B3B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19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5E198D" w:rsidRPr="005E198D" w:rsidRDefault="005E198D" w:rsidP="0084728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198D" w:rsidRPr="005E198D" w:rsidRDefault="005E198D" w:rsidP="0084728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E198D" w:rsidRPr="005E198D" w:rsidRDefault="005E198D" w:rsidP="0084728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8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E198D" w:rsidRPr="005E198D" w:rsidRDefault="005E198D" w:rsidP="0084728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8D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5E198D" w:rsidRPr="005E198D" w:rsidRDefault="005E198D" w:rsidP="0084728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8D">
              <w:rPr>
                <w:rFonts w:ascii="Times New Roman" w:hAnsi="Times New Roman" w:cs="Times New Roman"/>
                <w:sz w:val="28"/>
                <w:szCs w:val="28"/>
              </w:rPr>
              <w:t>____________/ Мугак Н.А</w:t>
            </w:r>
          </w:p>
          <w:p w:rsidR="005E198D" w:rsidRPr="005E198D" w:rsidRDefault="005B3B0B" w:rsidP="0084728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08. 2024</w:t>
            </w:r>
            <w:r w:rsidR="005E198D" w:rsidRPr="005E19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5E198D" w:rsidRPr="005E3DE8" w:rsidRDefault="005E198D" w:rsidP="005E198D">
      <w:pPr>
        <w:rPr>
          <w:sz w:val="28"/>
          <w:szCs w:val="28"/>
        </w:rPr>
      </w:pPr>
    </w:p>
    <w:p w:rsidR="005E198D" w:rsidRPr="005E3DE8" w:rsidRDefault="005E198D" w:rsidP="005E198D">
      <w:pPr>
        <w:jc w:val="right"/>
        <w:outlineLvl w:val="0"/>
        <w:rPr>
          <w:b/>
          <w:sz w:val="28"/>
          <w:szCs w:val="28"/>
        </w:rPr>
      </w:pPr>
    </w:p>
    <w:p w:rsidR="005E198D" w:rsidRPr="005E198D" w:rsidRDefault="005E198D" w:rsidP="005E198D">
      <w:pPr>
        <w:keepNext/>
        <w:snapToGrid w:val="0"/>
        <w:spacing w:line="180" w:lineRule="atLeast"/>
        <w:outlineLvl w:val="2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</w:t>
      </w:r>
      <w:r w:rsidRPr="005E198D">
        <w:rPr>
          <w:rFonts w:ascii="Times New Roman" w:hAnsi="Times New Roman" w:cs="Times New Roman"/>
          <w:b/>
          <w:sz w:val="40"/>
          <w:szCs w:val="40"/>
        </w:rPr>
        <w:t>РАБОЧАЯ  ПРОГРАММА</w:t>
      </w:r>
    </w:p>
    <w:p w:rsidR="005E198D" w:rsidRPr="005E198D" w:rsidRDefault="005E198D" w:rsidP="005E198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5E198D" w:rsidRPr="005E198D" w:rsidRDefault="005E198D" w:rsidP="005E198D">
      <w:pPr>
        <w:ind w:left="-54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E198D">
        <w:rPr>
          <w:rFonts w:ascii="Times New Roman" w:hAnsi="Times New Roman" w:cs="Times New Roman"/>
          <w:bCs/>
          <w:sz w:val="36"/>
          <w:szCs w:val="36"/>
        </w:rPr>
        <w:t xml:space="preserve">кружка внеурочной деятельности </w:t>
      </w:r>
    </w:p>
    <w:p w:rsidR="005B3B0B" w:rsidRDefault="005E198D" w:rsidP="005B3B0B">
      <w:pPr>
        <w:ind w:left="-54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E198D">
        <w:rPr>
          <w:rFonts w:ascii="Times New Roman" w:hAnsi="Times New Roman" w:cs="Times New Roman"/>
          <w:bCs/>
          <w:sz w:val="36"/>
          <w:szCs w:val="36"/>
        </w:rPr>
        <w:t>по русскому яз</w:t>
      </w:r>
      <w:r w:rsidR="005B3B0B">
        <w:rPr>
          <w:rFonts w:ascii="Times New Roman" w:hAnsi="Times New Roman" w:cs="Times New Roman"/>
          <w:bCs/>
          <w:sz w:val="36"/>
          <w:szCs w:val="36"/>
        </w:rPr>
        <w:t>ыку</w:t>
      </w:r>
    </w:p>
    <w:p w:rsidR="005E198D" w:rsidRPr="005B3B0B" w:rsidRDefault="005B3B0B" w:rsidP="005B3B0B">
      <w:pPr>
        <w:ind w:left="-54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«На пути к грамотности</w:t>
      </w:r>
      <w:r w:rsidR="005E198D" w:rsidRPr="005E198D">
        <w:rPr>
          <w:rFonts w:ascii="Times New Roman" w:hAnsi="Times New Roman" w:cs="Times New Roman"/>
          <w:b/>
          <w:sz w:val="36"/>
          <w:szCs w:val="36"/>
        </w:rPr>
        <w:t>»</w:t>
      </w:r>
    </w:p>
    <w:p w:rsidR="005E198D" w:rsidRPr="005E198D" w:rsidRDefault="005B3B0B" w:rsidP="005E1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(«2024</w:t>
      </w:r>
      <w:r w:rsidR="005E198D" w:rsidRPr="005E198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E198D" w:rsidRPr="005E198D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5E198D" w:rsidRPr="005E198D" w:rsidRDefault="005E198D" w:rsidP="005E198D">
      <w:pPr>
        <w:rPr>
          <w:rFonts w:ascii="Times New Roman" w:hAnsi="Times New Roman" w:cs="Times New Roman"/>
          <w:sz w:val="28"/>
          <w:szCs w:val="28"/>
        </w:rPr>
      </w:pPr>
      <w:r w:rsidRPr="005E198D">
        <w:rPr>
          <w:rFonts w:ascii="Times New Roman" w:hAnsi="Times New Roman" w:cs="Times New Roman"/>
          <w:sz w:val="28"/>
          <w:szCs w:val="28"/>
        </w:rPr>
        <w:t xml:space="preserve"> </w:t>
      </w:r>
      <w:r w:rsidR="00795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E198D">
        <w:rPr>
          <w:rFonts w:ascii="Times New Roman" w:hAnsi="Times New Roman" w:cs="Times New Roman"/>
          <w:b/>
          <w:sz w:val="28"/>
          <w:szCs w:val="28"/>
        </w:rPr>
        <w:t xml:space="preserve">    Класс: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B3B0B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5E198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E198D" w:rsidRPr="00B57400" w:rsidRDefault="005E198D" w:rsidP="005E198D">
      <w:pPr>
        <w:rPr>
          <w:sz w:val="28"/>
          <w:szCs w:val="28"/>
        </w:rPr>
      </w:pPr>
    </w:p>
    <w:p w:rsidR="005E198D" w:rsidRPr="005E198D" w:rsidRDefault="005E198D" w:rsidP="005E198D">
      <w:pPr>
        <w:rPr>
          <w:rFonts w:ascii="Times New Roman" w:hAnsi="Times New Roman" w:cs="Times New Roman"/>
          <w:b/>
          <w:sz w:val="28"/>
          <w:szCs w:val="28"/>
        </w:rPr>
      </w:pPr>
      <w:r w:rsidRPr="005E19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56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E198D">
        <w:rPr>
          <w:rFonts w:ascii="Times New Roman" w:hAnsi="Times New Roman" w:cs="Times New Roman"/>
          <w:sz w:val="28"/>
          <w:szCs w:val="28"/>
        </w:rPr>
        <w:t>Количество часов</w:t>
      </w:r>
      <w:r w:rsidR="007956A8">
        <w:rPr>
          <w:rFonts w:ascii="Times New Roman" w:hAnsi="Times New Roman" w:cs="Times New Roman"/>
          <w:sz w:val="28"/>
          <w:szCs w:val="28"/>
        </w:rPr>
        <w:t>:</w:t>
      </w:r>
      <w:r w:rsidRPr="005E198D">
        <w:rPr>
          <w:rFonts w:ascii="Times New Roman" w:hAnsi="Times New Roman" w:cs="Times New Roman"/>
          <w:b/>
          <w:sz w:val="28"/>
          <w:szCs w:val="28"/>
        </w:rPr>
        <w:t xml:space="preserve"> 34ч</w:t>
      </w:r>
    </w:p>
    <w:p w:rsidR="005E198D" w:rsidRPr="005E198D" w:rsidRDefault="005E198D" w:rsidP="005E198D">
      <w:pPr>
        <w:rPr>
          <w:rFonts w:ascii="Times New Roman" w:hAnsi="Times New Roman" w:cs="Times New Roman"/>
          <w:b/>
          <w:sz w:val="28"/>
          <w:szCs w:val="28"/>
        </w:rPr>
      </w:pPr>
    </w:p>
    <w:p w:rsidR="005E198D" w:rsidRPr="005E198D" w:rsidRDefault="005E198D" w:rsidP="005E198D">
      <w:pPr>
        <w:pStyle w:val="a4"/>
        <w:rPr>
          <w:sz w:val="28"/>
          <w:szCs w:val="28"/>
        </w:rPr>
      </w:pPr>
      <w:r w:rsidRPr="005E198D">
        <w:tab/>
        <w:t xml:space="preserve">                                        </w:t>
      </w:r>
      <w:r w:rsidRPr="005E198D">
        <w:rPr>
          <w:sz w:val="28"/>
          <w:szCs w:val="28"/>
        </w:rPr>
        <w:t>Учитель: Савенкова Л.А, учитель русского языка и</w:t>
      </w:r>
    </w:p>
    <w:p w:rsidR="005E198D" w:rsidRPr="00301C65" w:rsidRDefault="005E198D" w:rsidP="005E198D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литературы</w:t>
      </w:r>
    </w:p>
    <w:p w:rsidR="005E198D" w:rsidRPr="00301C65" w:rsidRDefault="005E198D" w:rsidP="005E198D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5E198D" w:rsidRDefault="005E198D" w:rsidP="005E198D">
      <w:pPr>
        <w:pStyle w:val="a4"/>
        <w:rPr>
          <w:color w:val="111115"/>
          <w:sz w:val="28"/>
          <w:szCs w:val="28"/>
        </w:rPr>
      </w:pPr>
      <w:r w:rsidRPr="00301C65">
        <w:rPr>
          <w:color w:val="111115"/>
          <w:sz w:val="28"/>
          <w:szCs w:val="28"/>
        </w:rPr>
        <w:tab/>
      </w:r>
    </w:p>
    <w:p w:rsidR="005E198D" w:rsidRDefault="005E198D" w:rsidP="005E198D">
      <w:pPr>
        <w:pStyle w:val="a4"/>
        <w:rPr>
          <w:color w:val="111115"/>
          <w:sz w:val="28"/>
          <w:szCs w:val="28"/>
        </w:rPr>
      </w:pPr>
    </w:p>
    <w:p w:rsidR="005E198D" w:rsidRPr="007956A8" w:rsidRDefault="005E198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98D" w:rsidRPr="007956A8" w:rsidRDefault="007956A8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202</w:t>
      </w:r>
      <w:r w:rsidR="00533C5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7828BD" w:rsidRPr="007828BD" w:rsidRDefault="007956A8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="007828BD"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 Пояснительная записка.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кружка по русскому языку для 1</w:t>
      </w:r>
      <w:r w:rsidR="00533C5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разработана в соответствии с федеральным Законом «Об образовании в Российской Федерации» № 273 от 29.12.2012 г.,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основного общего образования;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требований к результатам освоения основной образовательной программы основного общего образования, примерной программы по русскому языку для 10-11 классов. (Стандарты второго поколения. - М.: Просвещение, 20</w:t>
      </w:r>
      <w:r w:rsidR="007956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0);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образовательные задачи курса: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знания по русскому языку, предусматривающие формирование устойчивого интереса к предмету;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уровень логического мышления учащихся;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формирования языковой компетенции ;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восполнить пробелы по указанным выше разделам лингвистики;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 навык комплексного анализа текста;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навыки работы над изложением.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задачи курса: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применять алгоритм решения орфографической и пунктуационной задачи;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речи учащихся;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 работы с книгой (учебником, словарем, справочной литературой);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эффективной подготовке учащихся к итоговой аттестации по русскому языку.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 курса: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ключевые компетенции;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интерес к гуманитарному образовани</w:t>
      </w:r>
      <w:r w:rsidR="007956A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956A8" w:rsidRDefault="007956A8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56A8" w:rsidRDefault="007956A8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56A8" w:rsidRDefault="007956A8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56A8" w:rsidRDefault="007956A8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56A8" w:rsidRDefault="007956A8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56A8" w:rsidRDefault="007956A8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56A8" w:rsidRDefault="007956A8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56A8" w:rsidRDefault="007956A8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56A8" w:rsidRDefault="007956A8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56A8" w:rsidRDefault="007956A8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56A8" w:rsidRDefault="007956A8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56A8" w:rsidRDefault="007956A8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56A8" w:rsidRDefault="007956A8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56A8" w:rsidRDefault="007956A8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28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любви и уважения к Отечеству, его языку и культуре; понимание роли слова, русского языка в формировании и выражении мыслей и чувств, самовыражения и развития творческих способностей;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научится: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целеполаганию, включая постановку новых целей, преобразование практической задачи в познавательную;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планировать пути достижения целей;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уметь самостоятельно контролировать своё время и управлять им;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самостоятельно ставить новые учебные цели и задачи;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построению жизненных планов во временной перспективе;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 планировании достижения целей самостоятельно и адекватно учитывать условия и средства их достижения;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осуществлять познавательную рефлексию в отношении действий по решению учебных и познавательных задач;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адекватно оценивать объективную трудность как меру фактического или предполагаемого расхода ресурсов на решение задачи;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учебные действия.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научится: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учитывать разные мнения и стремиться к координации различных позиций в сотрудничестве;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устанавливать и сравнивать разные точки зрения, прежде чем принимать решения и делать выбор;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аргументировать свою точку зрения, спорить и отстаивать свою позицию не враждебным для оппонентов образом;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задавать вопросы, необходимые для организации собственной деятельности и сотрудничества с партнёром;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осуществлять взаимный контроль и оказывать в сотрудничестве необходимую взаимопомощь;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учитывать и координировать отличные от собственной позиции других людей, в сотрудничестве;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учитывать разные мнения и интересы и обосновывать собственную позицию;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понимать относительность мнений и подходов к решению проблемы;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научится: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осуществлять расширенный поиск информации с использованием ресурсов библиотек и Интернета;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создавать и преобразовывать модели и схемы для решения задач;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осуществлять выбор наиболее эффективных способов решения задач в зависимости от конкретных условий;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  получит возможность научиться: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основам рефлексивного чтения;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ставить проблему, аргументировать её актуальность;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• самостоятельно проводить исследование на основе применения методов наблюдения и эксперимента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  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научится: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· владеть качествами хорошей речи (точность, логичность, чистота, выразительность, уместность, богатство);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· моделировать речевое поведение в соответствии с задачами общения;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· расширять сведения о нормах речевого поведения в различных сферах общения;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· совершенствовать умение осуществлять речевой самоконтроль, находить грамматические и речевые ошибки, недочёты и исправлять их;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· работать над расширением словарного запаса;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· 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иметь представление: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- о роли слова, русского языка в формировании и выражении мыслей и чувств, самовыражения и развития творческих способностей;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- о нормах русского литературного языка (орфоэпических, лексических, грамматических) и правилах речевого этикета;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- о нормах речевого поведения в  различных сферах общения.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определять: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понятия культуры речи, основные качества речи;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показатели индивидуальной культуры человека;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-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- изобразительные возможности словообразования, выразительные средства лексики и фразеологии, грамматические средства выразительности речи;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нормы литературного языка;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назначение речевого этикета;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значение различных видов словарей в жизни человека.</w:t>
      </w:r>
    </w:p>
    <w:p w:rsidR="0084728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качества хорошей речи (точность, логичность, чистота, выразительность, уместность, богатство).</w:t>
      </w:r>
      <w:r w:rsidRPr="0084728D">
        <w:rPr>
          <w:rFonts w:ascii="Symbol" w:eastAsia="Times New Roman" w:hAnsi="Symbol" w:cs="Times New Roman"/>
          <w:color w:val="181818"/>
          <w:sz w:val="20"/>
          <w:szCs w:val="20"/>
        </w:rPr>
        <w:t></w:t>
      </w: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Требования к уровню подготовки</w:t>
      </w:r>
      <w:r w:rsidRPr="007828BD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окончании курса учащиеся должны уметь: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основные приемы информационной переработки текста;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письменные высказывания с точки зрения языкового оформления;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основные словари, справочники, необходимые для совершенствования орфографической и пунктуационной грамотности;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теоретические знания по разделам «Орфография» и «Пунктуация» на практике (как ранее известные, так и полученные на занятиях кружка);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алгоритм написания сжатого изложения;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работать с текстами по русскому языку;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грамотно, свободно и эстетично излагать свои мысли в устной и письменной формах;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Symbol" w:eastAsia="Times New Roman" w:hAnsi="Symbol" w:cs="Times New Roman"/>
          <w:color w:val="181818"/>
          <w:sz w:val="20"/>
          <w:szCs w:val="20"/>
        </w:rPr>
        <w:t></w:t>
      </w:r>
      <w:r w:rsidRPr="007828B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предметными компетенциями (языковой, лингвистической, культуроведческой).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учебном плане заложена возможность личностной ориентации и индивидуализации образовательного процесса (вариативная часть) . В целях повышения грамотности и культуры речи обучающихся 10 класса  предложен  кружок «На пути к грамотности», который рассчитан на 34 часа: 1 ч в неделю.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данного курса учащиеся обобщают и закрепляют лексико-грамматический материал и отрабатывают определенные умения и навыки по всем разделам.</w:t>
      </w:r>
    </w:p>
    <w:p w:rsidR="0084728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84728D" w:rsidRPr="007828BD" w:rsidRDefault="0084728D" w:rsidP="00847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Введение. (1 час)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экзаменационной работы по русскому языку в </w:t>
      </w:r>
      <w:r w:rsidR="00795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формате ЕГЭ 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и критерии её оценивания.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</w:t>
      </w:r>
      <w:r w:rsidR="00795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Стилистика</w:t>
      </w: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(5 часов)</w:t>
      </w:r>
    </w:p>
    <w:p w:rsidR="007828BD" w:rsidRPr="007828BD" w:rsidRDefault="007956A8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="007828BD"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Функциональные стили русского языка</w:t>
      </w:r>
      <w:r w:rsidR="007828BD"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особенности</w:t>
      </w:r>
      <w:r w:rsidR="007828BD"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Редактирование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</w:t>
      </w:r>
      <w:r w:rsidR="007828BD"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знаний:</w:t>
      </w:r>
      <w:r w:rsidR="00C25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тестирование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Орфография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( 14 часов)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Орфограммы в корнях слов. Правописание приставок. Правописание суффиксов. Правописание н – нн в различных частях речи. Слитное и раздельное написание НЕ с разными частями речи. Правописание производных предлогов, союзов, частиц. Частицы НЕ-НИ. Текстовые иллюстрации орфографических норм.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4. Пунктуация. (10 часов)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Словосочетание. Предложение. Простое осложнённое предложение. Однородные и неоднородные члены предложения.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предложении, в предложениях с обособленными обстоятельствами и определениями. Знаки препинания при обращении и прямой речи, оформлении цитат. Тире и двоеточие в предложениях. Текстовые иллюстрации синтаксических и пунктуационных норм.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знаний: тренировочные упражнения; тестовые задания в форме</w:t>
      </w:r>
      <w:r w:rsidR="00C25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ЕГЭ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5.Тестирование. (4 часа)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знаний, умений, навыков по русскому языку при сдаче Государственной итоговой аттестации.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28BD" w:rsidRPr="007828BD" w:rsidRDefault="007828BD" w:rsidP="00782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br w:type="textWrapping" w:clear="all"/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2554C" w:rsidRDefault="00C2554C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54C" w:rsidRDefault="00C2554C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54C" w:rsidRDefault="00C2554C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54C" w:rsidRDefault="00C2554C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54C" w:rsidRDefault="00C2554C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54C" w:rsidRDefault="00C2554C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54C" w:rsidRDefault="00C2554C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54C" w:rsidRDefault="00C2554C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54C" w:rsidRDefault="00C2554C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54C" w:rsidRDefault="00C2554C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54C" w:rsidRDefault="00C2554C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54C" w:rsidRDefault="00C2554C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C2554C" w:rsidRPr="007828BD" w:rsidRDefault="007828BD" w:rsidP="00C25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8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                     </w:t>
      </w:r>
      <w:r w:rsidR="00C25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533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C25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класс</w:t>
      </w:r>
    </w:p>
    <w:p w:rsidR="007828BD" w:rsidRPr="007828BD" w:rsidRDefault="007828BD" w:rsidP="007828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9613" w:type="dxa"/>
        <w:tblCellMar>
          <w:left w:w="0" w:type="dxa"/>
          <w:right w:w="0" w:type="dxa"/>
        </w:tblCellMar>
        <w:tblLook w:val="04A0"/>
      </w:tblPr>
      <w:tblGrid>
        <w:gridCol w:w="888"/>
        <w:gridCol w:w="3338"/>
        <w:gridCol w:w="1701"/>
        <w:gridCol w:w="1850"/>
        <w:gridCol w:w="1836"/>
      </w:tblGrid>
      <w:tr w:rsidR="007828BD" w:rsidRPr="007828BD" w:rsidTr="007828BD">
        <w:tc>
          <w:tcPr>
            <w:tcW w:w="8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0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183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7828BD" w:rsidRPr="007828BD" w:rsidTr="007828BD">
        <w:tc>
          <w:tcPr>
            <w:tcW w:w="88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88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C2554C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Стилистика</w:t>
            </w:r>
            <w:r w:rsidR="007828BD"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828BD" w:rsidRPr="007828BD" w:rsidTr="007828BD">
        <w:tc>
          <w:tcPr>
            <w:tcW w:w="88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Орфография</w:t>
            </w: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28BD" w:rsidRPr="007828BD" w:rsidTr="007828BD">
        <w:tc>
          <w:tcPr>
            <w:tcW w:w="88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Пунктуация.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828BD" w:rsidRPr="007828BD" w:rsidTr="007828BD">
        <w:tc>
          <w:tcPr>
            <w:tcW w:w="88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Тестирование.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828BD" w:rsidRPr="007828BD" w:rsidTr="007828BD">
        <w:tc>
          <w:tcPr>
            <w:tcW w:w="88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кружка "</w:t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пути к грамотности</w:t>
      </w: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34 часа (1 час в неделю)</w:t>
      </w:r>
    </w:p>
    <w:p w:rsidR="007828BD" w:rsidRPr="007828BD" w:rsidRDefault="007828BD" w:rsidP="007828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28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504"/>
        <w:gridCol w:w="695"/>
        <w:gridCol w:w="4090"/>
        <w:gridCol w:w="798"/>
        <w:gridCol w:w="105"/>
        <w:gridCol w:w="1649"/>
        <w:gridCol w:w="60"/>
        <w:gridCol w:w="1999"/>
      </w:tblGrid>
      <w:tr w:rsidR="007828BD" w:rsidRPr="007828BD" w:rsidTr="007828BD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8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</w:p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чест</w:t>
            </w:r>
          </w:p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175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ind w:right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09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Факическая  дата</w:t>
            </w: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C2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Введение.</w:t>
            </w: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экзаменационной работы по русскому языку в </w:t>
            </w:r>
            <w:r w:rsidR="00C255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 ЕГЭ</w:t>
            </w: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критерии её оценивания.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C2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</w:t>
            </w:r>
            <w:r w:rsidR="00C25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Стилистика</w:t>
            </w: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. «Определение, признаки и характеристика текста как единицы языка. Тема, идея, проблема текста и способы их установления и формулирования».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C2554C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публицистического стиля речи</w:t>
            </w:r>
            <w:r w:rsidR="007828BD"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C2554C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научного стиля речи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C2554C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официально-делового стиля речи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554C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художественной литературы, разговорная речь.</w:t>
            </w:r>
          </w:p>
          <w:p w:rsidR="007828BD" w:rsidRPr="007828BD" w:rsidRDefault="007828BD" w:rsidP="00C2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 «</w:t>
            </w:r>
            <w:r w:rsidR="00C2554C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речи</w:t>
            </w: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Орфография.</w:t>
            </w: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Орфография как система обязательных норм </w:t>
            </w: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письменной речи (орфографическая норма).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орфографических правил. Алгоритмы их применения.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 в корне.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согласных в корне слова. 0,Ё после шипящих в корне.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Чередующиеся гласные.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№2. «Орфограммы в корнях слов».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3. Правописание приставок. Изменяющиеся и неизменяющиеся на письме приставки. Написание приставок, зависящих от значения.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Н, НН в разных частях речи.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разными частями речи.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слова. Слитные, раздельные, дефисные написания.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производных предлогов.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союзов</w:t>
            </w:r>
            <w:r w:rsidR="0084728D">
              <w:rPr>
                <w:rFonts w:ascii="Times New Roman" w:eastAsia="Times New Roman" w:hAnsi="Times New Roman" w:cs="Times New Roman"/>
                <w:sz w:val="24"/>
                <w:szCs w:val="24"/>
              </w:rPr>
              <w:t>, частиц</w:t>
            </w: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84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r w:rsidR="0084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омонимичных частей речи</w:t>
            </w: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 по разделу «Орфография» 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Пунктуация</w:t>
            </w:r>
          </w:p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как система обязательных норм письменной речи (пунктуационная норма).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сложном предложении. Сочинительные и подчинительные союзы. Сложное предложение: союзное и бессоюзное.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ССП.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случаи употребления знаков препинания в СПП. Практическая работа № 7.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однородных и неоднородных членах предложения.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случаи употребления знаков препинания в предложениях с обособленными обстоятельствами и определениями.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обращении и прямой речи, оформлении цитат,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в предложении.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Двоеточие в предложении.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 по разделу «Пунктуация».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Тестирование</w:t>
            </w: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28BD" w:rsidRPr="007828BD" w:rsidRDefault="007828BD" w:rsidP="0084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Пробный тест в формате</w:t>
            </w:r>
            <w:r w:rsidR="0084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</w:t>
            </w: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84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Пробный тест в формате</w:t>
            </w:r>
            <w:r w:rsidR="0084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</w:t>
            </w: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8B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8BD" w:rsidRPr="007828BD" w:rsidTr="007828BD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8BD" w:rsidRPr="007828BD" w:rsidRDefault="007828BD" w:rsidP="0078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28BD" w:rsidRPr="007828BD" w:rsidRDefault="007828BD" w:rsidP="00782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br w:type="textWrapping" w:clear="all"/>
      </w:r>
    </w:p>
    <w:p w:rsidR="007828BD" w:rsidRPr="007828BD" w:rsidRDefault="007828BD" w:rsidP="00782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828BD" w:rsidRPr="007828BD" w:rsidRDefault="007828BD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2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926" w:rsidRDefault="00BE5926" w:rsidP="00782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5624" w:rsidRDefault="00015624"/>
    <w:sectPr w:rsidR="00015624" w:rsidSect="006A07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4F3" w:rsidRDefault="009274F3" w:rsidP="00533C54">
      <w:pPr>
        <w:spacing w:after="0" w:line="240" w:lineRule="auto"/>
      </w:pPr>
      <w:r>
        <w:separator/>
      </w:r>
    </w:p>
  </w:endnote>
  <w:endnote w:type="continuationSeparator" w:id="1">
    <w:p w:rsidR="009274F3" w:rsidRDefault="009274F3" w:rsidP="0053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192"/>
      <w:docPartObj>
        <w:docPartGallery w:val="Page Numbers (Bottom of Page)"/>
        <w:docPartUnique/>
      </w:docPartObj>
    </w:sdtPr>
    <w:sdtContent>
      <w:p w:rsidR="00533C54" w:rsidRDefault="00533C54">
        <w:pPr>
          <w:pStyle w:val="a8"/>
          <w:jc w:val="center"/>
        </w:pPr>
        <w:fldSimple w:instr=" PAGE   \* MERGEFORMAT ">
          <w:r w:rsidR="00E96BA3">
            <w:rPr>
              <w:noProof/>
            </w:rPr>
            <w:t>7</w:t>
          </w:r>
        </w:fldSimple>
      </w:p>
    </w:sdtContent>
  </w:sdt>
  <w:p w:rsidR="00533C54" w:rsidRDefault="00533C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4F3" w:rsidRDefault="009274F3" w:rsidP="00533C54">
      <w:pPr>
        <w:spacing w:after="0" w:line="240" w:lineRule="auto"/>
      </w:pPr>
      <w:r>
        <w:separator/>
      </w:r>
    </w:p>
  </w:footnote>
  <w:footnote w:type="continuationSeparator" w:id="1">
    <w:p w:rsidR="009274F3" w:rsidRDefault="009274F3" w:rsidP="00533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1E93"/>
    <w:multiLevelType w:val="multilevel"/>
    <w:tmpl w:val="DCD0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8BD"/>
    <w:rsid w:val="00015624"/>
    <w:rsid w:val="00533C54"/>
    <w:rsid w:val="005B3B0B"/>
    <w:rsid w:val="005E198D"/>
    <w:rsid w:val="006A07E3"/>
    <w:rsid w:val="007828BD"/>
    <w:rsid w:val="00794384"/>
    <w:rsid w:val="007956A8"/>
    <w:rsid w:val="0084728D"/>
    <w:rsid w:val="009274F3"/>
    <w:rsid w:val="00BE5926"/>
    <w:rsid w:val="00C2554C"/>
    <w:rsid w:val="00E96BA3"/>
    <w:rsid w:val="00EC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E3"/>
  </w:style>
  <w:style w:type="paragraph" w:styleId="1">
    <w:name w:val="heading 1"/>
    <w:basedOn w:val="a"/>
    <w:link w:val="10"/>
    <w:uiPriority w:val="9"/>
    <w:qFormat/>
    <w:rsid w:val="00782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8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828BD"/>
    <w:rPr>
      <w:color w:val="0000FF"/>
      <w:u w:val="single"/>
    </w:rPr>
  </w:style>
  <w:style w:type="paragraph" w:styleId="a4">
    <w:name w:val="No Spacing"/>
    <w:uiPriority w:val="1"/>
    <w:qFormat/>
    <w:rsid w:val="005E1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E19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3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3C54"/>
  </w:style>
  <w:style w:type="paragraph" w:styleId="a8">
    <w:name w:val="footer"/>
    <w:basedOn w:val="a"/>
    <w:link w:val="a9"/>
    <w:uiPriority w:val="99"/>
    <w:unhideWhenUsed/>
    <w:rsid w:val="0053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82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3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2024-09-23T13:19:00Z</cp:lastPrinted>
  <dcterms:created xsi:type="dcterms:W3CDTF">2023-09-27T16:07:00Z</dcterms:created>
  <dcterms:modified xsi:type="dcterms:W3CDTF">2024-09-23T13:20:00Z</dcterms:modified>
</cp:coreProperties>
</file>